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B2F2" w14:textId="77777777" w:rsidR="00D66342" w:rsidRPr="00BF2CA1" w:rsidRDefault="00D66342" w:rsidP="00307C08">
      <w:pPr>
        <w:jc w:val="center"/>
        <w:rPr>
          <w:b/>
          <w:color w:val="FF0000"/>
          <w:sz w:val="48"/>
          <w:szCs w:val="48"/>
        </w:rPr>
      </w:pPr>
      <w:r w:rsidRPr="00BF2CA1">
        <w:rPr>
          <w:b/>
          <w:color w:val="FF0000"/>
          <w:sz w:val="48"/>
          <w:szCs w:val="48"/>
        </w:rPr>
        <w:t>Superior Product</w:t>
      </w:r>
      <w:r w:rsidR="00BF2CA1" w:rsidRPr="00BF2CA1">
        <w:rPr>
          <w:b/>
          <w:color w:val="FF0000"/>
          <w:sz w:val="48"/>
          <w:szCs w:val="48"/>
        </w:rPr>
        <w:t>s</w:t>
      </w:r>
    </w:p>
    <w:p w14:paraId="3382C1D6" w14:textId="77777777" w:rsidR="00BC38A7" w:rsidRPr="00392A66" w:rsidRDefault="00BF2CA1">
      <w:pPr>
        <w:rPr>
          <w:b/>
          <w:sz w:val="28"/>
          <w:szCs w:val="28"/>
        </w:rPr>
      </w:pPr>
      <w:r w:rsidRPr="00392A66">
        <w:rPr>
          <w:b/>
          <w:i/>
          <w:color w:val="FF0000"/>
          <w:sz w:val="28"/>
          <w:szCs w:val="28"/>
        </w:rPr>
        <w:t>Survive</w:t>
      </w:r>
      <w:r w:rsidRPr="00392A66">
        <w:rPr>
          <w:b/>
          <w:i/>
          <w:color w:val="002060"/>
          <w:sz w:val="28"/>
          <w:szCs w:val="28"/>
        </w:rPr>
        <w:t>it</w:t>
      </w:r>
      <w:r w:rsidRPr="00392A66">
        <w:rPr>
          <w:b/>
          <w:i/>
          <w:color w:val="FF0000"/>
          <w:sz w:val="28"/>
          <w:szCs w:val="28"/>
        </w:rPr>
        <w:t xml:space="preserve">2 </w:t>
      </w:r>
      <w:r w:rsidRPr="00392A66">
        <w:rPr>
          <w:b/>
          <w:i/>
          <w:sz w:val="28"/>
          <w:szCs w:val="28"/>
        </w:rPr>
        <w:t>Packages</w:t>
      </w:r>
      <w:r w:rsidRPr="00392A66">
        <w:rPr>
          <w:sz w:val="28"/>
          <w:szCs w:val="28"/>
        </w:rPr>
        <w:t xml:space="preserve"> </w:t>
      </w:r>
      <w:r w:rsidRPr="00392A66">
        <w:rPr>
          <w:b/>
          <w:sz w:val="28"/>
          <w:szCs w:val="28"/>
        </w:rPr>
        <w:t>are</w:t>
      </w:r>
      <w:r w:rsidR="00AD3F90" w:rsidRPr="00392A66">
        <w:rPr>
          <w:b/>
          <w:sz w:val="28"/>
          <w:szCs w:val="28"/>
        </w:rPr>
        <w:t xml:space="preserve"> </w:t>
      </w:r>
      <w:r w:rsidR="00AD3F90" w:rsidRPr="00392A66">
        <w:rPr>
          <w:b/>
          <w:i/>
          <w:sz w:val="28"/>
          <w:szCs w:val="28"/>
        </w:rPr>
        <w:t>superio</w:t>
      </w:r>
      <w:r w:rsidR="001A6AEB" w:rsidRPr="00392A66">
        <w:rPr>
          <w:b/>
          <w:i/>
          <w:sz w:val="28"/>
          <w:szCs w:val="28"/>
        </w:rPr>
        <w:t>r product</w:t>
      </w:r>
      <w:r w:rsidRPr="00392A66">
        <w:rPr>
          <w:b/>
          <w:i/>
          <w:sz w:val="28"/>
          <w:szCs w:val="28"/>
        </w:rPr>
        <w:t>s</w:t>
      </w:r>
      <w:r w:rsidR="001A6AEB" w:rsidRPr="00392A66">
        <w:rPr>
          <w:b/>
          <w:sz w:val="28"/>
          <w:szCs w:val="28"/>
        </w:rPr>
        <w:t xml:space="preserve"> that </w:t>
      </w:r>
      <w:r w:rsidRPr="00392A66">
        <w:rPr>
          <w:b/>
          <w:sz w:val="28"/>
          <w:szCs w:val="28"/>
        </w:rPr>
        <w:t>deliver</w:t>
      </w:r>
      <w:r w:rsidR="001A6AEB" w:rsidRPr="00392A66">
        <w:rPr>
          <w:b/>
          <w:sz w:val="28"/>
          <w:szCs w:val="28"/>
        </w:rPr>
        <w:t xml:space="preserve"> real advantages and</w:t>
      </w:r>
      <w:r w:rsidR="00AD3F90" w:rsidRPr="00392A66">
        <w:rPr>
          <w:b/>
          <w:sz w:val="28"/>
          <w:szCs w:val="28"/>
        </w:rPr>
        <w:t xml:space="preserve"> unique </w:t>
      </w:r>
      <w:r w:rsidR="001A6AEB" w:rsidRPr="00392A66">
        <w:rPr>
          <w:b/>
          <w:sz w:val="28"/>
          <w:szCs w:val="28"/>
        </w:rPr>
        <w:t>customer</w:t>
      </w:r>
      <w:r w:rsidR="00AD3F90" w:rsidRPr="00392A66">
        <w:rPr>
          <w:b/>
          <w:sz w:val="28"/>
          <w:szCs w:val="28"/>
        </w:rPr>
        <w:t xml:space="preserve"> </w:t>
      </w:r>
      <w:r w:rsidR="006900BE" w:rsidRPr="00392A66">
        <w:rPr>
          <w:b/>
          <w:sz w:val="28"/>
          <w:szCs w:val="28"/>
        </w:rPr>
        <w:t xml:space="preserve">benefits </w:t>
      </w:r>
      <w:r w:rsidRPr="00392A66">
        <w:rPr>
          <w:b/>
          <w:sz w:val="28"/>
          <w:szCs w:val="28"/>
        </w:rPr>
        <w:t>which are</w:t>
      </w:r>
      <w:r w:rsidR="001A6AEB" w:rsidRPr="00392A66">
        <w:rPr>
          <w:b/>
          <w:sz w:val="28"/>
          <w:szCs w:val="28"/>
        </w:rPr>
        <w:t xml:space="preserve"> paramount </w:t>
      </w:r>
      <w:r w:rsidR="00AD3F90" w:rsidRPr="00392A66">
        <w:rPr>
          <w:b/>
          <w:sz w:val="28"/>
          <w:szCs w:val="28"/>
        </w:rPr>
        <w:t>to the end user, such as:</w:t>
      </w:r>
    </w:p>
    <w:p w14:paraId="3A52F301" w14:textId="6B4CD322" w:rsidR="00AD3F90" w:rsidRPr="009C52A7" w:rsidRDefault="00AD3F90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C52A7">
        <w:rPr>
          <w:sz w:val="24"/>
          <w:szCs w:val="24"/>
        </w:rPr>
        <w:t xml:space="preserve">Having unique </w:t>
      </w:r>
      <w:r w:rsidR="00D66342">
        <w:rPr>
          <w:sz w:val="24"/>
          <w:szCs w:val="24"/>
        </w:rPr>
        <w:t xml:space="preserve">wanted </w:t>
      </w:r>
      <w:r w:rsidRPr="009C52A7">
        <w:rPr>
          <w:sz w:val="24"/>
          <w:szCs w:val="24"/>
        </w:rPr>
        <w:t xml:space="preserve">features not available on competitive </w:t>
      </w:r>
      <w:r w:rsidR="003F3BE6" w:rsidRPr="009C52A7">
        <w:rPr>
          <w:sz w:val="24"/>
          <w:szCs w:val="24"/>
        </w:rPr>
        <w:t>products.</w:t>
      </w:r>
    </w:p>
    <w:p w14:paraId="1B41330D" w14:textId="3CE228BD" w:rsidR="00AD3F90" w:rsidRPr="009C52A7" w:rsidRDefault="00AD3F90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C52A7">
        <w:rPr>
          <w:sz w:val="24"/>
          <w:szCs w:val="24"/>
        </w:rPr>
        <w:t xml:space="preserve">They meet </w:t>
      </w:r>
      <w:r w:rsidR="003F3BE6" w:rsidRPr="009C52A7">
        <w:rPr>
          <w:sz w:val="24"/>
          <w:szCs w:val="24"/>
        </w:rPr>
        <w:t>customers’</w:t>
      </w:r>
      <w:r w:rsidRPr="009C52A7">
        <w:rPr>
          <w:sz w:val="24"/>
          <w:szCs w:val="24"/>
        </w:rPr>
        <w:t xml:space="preserve"> </w:t>
      </w:r>
      <w:r w:rsidR="00D66342">
        <w:rPr>
          <w:sz w:val="24"/>
          <w:szCs w:val="24"/>
        </w:rPr>
        <w:t xml:space="preserve">overall </w:t>
      </w:r>
      <w:r w:rsidRPr="009C52A7">
        <w:rPr>
          <w:sz w:val="24"/>
          <w:szCs w:val="24"/>
        </w:rPr>
        <w:t xml:space="preserve">needs better than competitive </w:t>
      </w:r>
      <w:r w:rsidR="003F3BE6" w:rsidRPr="009C52A7">
        <w:rPr>
          <w:sz w:val="24"/>
          <w:szCs w:val="24"/>
        </w:rPr>
        <w:t>products.</w:t>
      </w:r>
    </w:p>
    <w:p w14:paraId="2F502A5A" w14:textId="3C9E9803" w:rsidR="00022CDE" w:rsidRPr="009C52A7" w:rsidRDefault="00022CDE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C52A7">
        <w:rPr>
          <w:sz w:val="24"/>
          <w:szCs w:val="24"/>
        </w:rPr>
        <w:t xml:space="preserve">They solve problems customers have with competitive </w:t>
      </w:r>
      <w:r w:rsidR="003F3BE6" w:rsidRPr="009C52A7">
        <w:rPr>
          <w:sz w:val="24"/>
          <w:szCs w:val="24"/>
        </w:rPr>
        <w:t>products.</w:t>
      </w:r>
    </w:p>
    <w:p w14:paraId="3175941D" w14:textId="051A55D5" w:rsidR="00022CDE" w:rsidRDefault="00022CDE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Designed</w:t>
      </w:r>
      <w:r w:rsidR="00D66342">
        <w:rPr>
          <w:sz w:val="24"/>
          <w:szCs w:val="24"/>
        </w:rPr>
        <w:t xml:space="preserve"> to </w:t>
      </w:r>
      <w:r>
        <w:rPr>
          <w:sz w:val="24"/>
          <w:szCs w:val="24"/>
        </w:rPr>
        <w:t>p</w:t>
      </w:r>
      <w:r w:rsidR="00D66342">
        <w:rPr>
          <w:sz w:val="24"/>
          <w:szCs w:val="24"/>
        </w:rPr>
        <w:t>rotect</w:t>
      </w:r>
      <w:r>
        <w:rPr>
          <w:sz w:val="24"/>
          <w:szCs w:val="24"/>
        </w:rPr>
        <w:t xml:space="preserve"> everyone from </w:t>
      </w:r>
      <w:r w:rsidR="003F3BE6">
        <w:rPr>
          <w:sz w:val="24"/>
          <w:szCs w:val="24"/>
        </w:rPr>
        <w:t>cradling</w:t>
      </w:r>
      <w:r>
        <w:rPr>
          <w:sz w:val="24"/>
          <w:szCs w:val="24"/>
        </w:rPr>
        <w:t xml:space="preserve"> to </w:t>
      </w:r>
      <w:r w:rsidR="003F3BE6">
        <w:rPr>
          <w:sz w:val="24"/>
          <w:szCs w:val="24"/>
        </w:rPr>
        <w:t>graves.</w:t>
      </w:r>
    </w:p>
    <w:p w14:paraId="06BFF913" w14:textId="38F95618" w:rsidR="00022CDE" w:rsidRDefault="00022CDE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Built for wide range of </w:t>
      </w:r>
      <w:r w:rsidR="003F3BE6">
        <w:rPr>
          <w:sz w:val="24"/>
          <w:szCs w:val="24"/>
        </w:rPr>
        <w:t>circumstances</w:t>
      </w:r>
      <w:r>
        <w:rPr>
          <w:sz w:val="24"/>
          <w:szCs w:val="24"/>
        </w:rPr>
        <w:t xml:space="preserve">, </w:t>
      </w:r>
      <w:r w:rsidR="003F3BE6">
        <w:rPr>
          <w:sz w:val="24"/>
          <w:szCs w:val="24"/>
        </w:rPr>
        <w:t>situation,</w:t>
      </w:r>
      <w:r>
        <w:rPr>
          <w:sz w:val="24"/>
          <w:szCs w:val="24"/>
        </w:rPr>
        <w:t xml:space="preserve"> and weather </w:t>
      </w:r>
      <w:r w:rsidR="003F3BE6">
        <w:rPr>
          <w:sz w:val="24"/>
          <w:szCs w:val="24"/>
        </w:rPr>
        <w:t>conditions.</w:t>
      </w:r>
    </w:p>
    <w:p w14:paraId="0DC30DE5" w14:textId="0A5F0EF0" w:rsidR="00B05007" w:rsidRDefault="00B05007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Safe, </w:t>
      </w:r>
      <w:r w:rsidR="003F3BE6">
        <w:rPr>
          <w:sz w:val="24"/>
          <w:szCs w:val="24"/>
        </w:rPr>
        <w:t>dependable</w:t>
      </w:r>
      <w:r>
        <w:rPr>
          <w:sz w:val="24"/>
          <w:szCs w:val="24"/>
        </w:rPr>
        <w:t>, durable &amp; long lasting</w:t>
      </w:r>
    </w:p>
    <w:p w14:paraId="0EF8C251" w14:textId="77777777" w:rsidR="00022CDE" w:rsidRDefault="00022CDE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Comprehensive, light weight, transportable by individuals in various methods</w:t>
      </w:r>
      <w:r w:rsidRPr="009C52A7">
        <w:rPr>
          <w:sz w:val="24"/>
          <w:szCs w:val="24"/>
        </w:rPr>
        <w:t xml:space="preserve"> </w:t>
      </w:r>
    </w:p>
    <w:p w14:paraId="784352C6" w14:textId="34330BC4" w:rsidR="00AD3F90" w:rsidRPr="009C52A7" w:rsidRDefault="00AD3F90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C52A7">
        <w:rPr>
          <w:sz w:val="24"/>
          <w:szCs w:val="24"/>
        </w:rPr>
        <w:t xml:space="preserve">They reduce the </w:t>
      </w:r>
      <w:r w:rsidR="003F3BE6" w:rsidRPr="009C52A7">
        <w:rPr>
          <w:sz w:val="24"/>
          <w:szCs w:val="24"/>
        </w:rPr>
        <w:t>customers’</w:t>
      </w:r>
      <w:r w:rsidRPr="009C52A7">
        <w:rPr>
          <w:sz w:val="24"/>
          <w:szCs w:val="24"/>
        </w:rPr>
        <w:t xml:space="preserve"> total </w:t>
      </w:r>
      <w:r w:rsidR="003F3BE6" w:rsidRPr="009C52A7">
        <w:rPr>
          <w:sz w:val="24"/>
          <w:szCs w:val="24"/>
        </w:rPr>
        <w:t>costs.</w:t>
      </w:r>
    </w:p>
    <w:p w14:paraId="49CB5C5B" w14:textId="0FA1425D" w:rsidR="00022CDE" w:rsidRPr="00D66342" w:rsidRDefault="00022CDE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User friendly -no tools required</w:t>
      </w:r>
      <w:r w:rsidRPr="00D66342">
        <w:rPr>
          <w:sz w:val="24"/>
          <w:szCs w:val="24"/>
        </w:rPr>
        <w:t xml:space="preserve"> </w:t>
      </w:r>
      <w:r w:rsidR="000C6EA4">
        <w:rPr>
          <w:sz w:val="24"/>
          <w:szCs w:val="24"/>
        </w:rPr>
        <w:t xml:space="preserve">and no confusion of </w:t>
      </w:r>
      <w:r w:rsidR="003F3BE6">
        <w:rPr>
          <w:sz w:val="24"/>
          <w:szCs w:val="24"/>
        </w:rPr>
        <w:t>what is</w:t>
      </w:r>
      <w:r w:rsidR="000C6EA4">
        <w:rPr>
          <w:sz w:val="24"/>
          <w:szCs w:val="24"/>
        </w:rPr>
        <w:t xml:space="preserve"> essential for </w:t>
      </w:r>
      <w:r w:rsidR="003F3BE6">
        <w:rPr>
          <w:sz w:val="24"/>
          <w:szCs w:val="24"/>
        </w:rPr>
        <w:t>survival.</w:t>
      </w:r>
    </w:p>
    <w:p w14:paraId="19A2F497" w14:textId="120ABD3B" w:rsidR="00AD3F90" w:rsidRPr="00022CDE" w:rsidRDefault="00022CDE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C52A7">
        <w:rPr>
          <w:sz w:val="24"/>
          <w:szCs w:val="24"/>
        </w:rPr>
        <w:t xml:space="preserve">They have higher relative product </w:t>
      </w:r>
      <w:r w:rsidR="003F3BE6" w:rsidRPr="009C52A7">
        <w:rPr>
          <w:sz w:val="24"/>
          <w:szCs w:val="24"/>
        </w:rPr>
        <w:t>quality.</w:t>
      </w:r>
    </w:p>
    <w:p w14:paraId="1B8DFD0E" w14:textId="77777777" w:rsidR="00AD3F90" w:rsidRDefault="00AD3F90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C52A7">
        <w:rPr>
          <w:sz w:val="24"/>
          <w:szCs w:val="24"/>
        </w:rPr>
        <w:t>Very innovative-the first of its kind in the market</w:t>
      </w:r>
    </w:p>
    <w:p w14:paraId="3131BE68" w14:textId="77777777" w:rsidR="00B05007" w:rsidRDefault="00B05007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Green product- reusable, recyclable, compost</w:t>
      </w:r>
    </w:p>
    <w:p w14:paraId="5C6257B9" w14:textId="5945C137" w:rsidR="00B05007" w:rsidRPr="00022CDE" w:rsidRDefault="00B05007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Extremely affordable</w:t>
      </w:r>
      <w:r w:rsidR="00BF2CA1">
        <w:rPr>
          <w:sz w:val="24"/>
          <w:szCs w:val="24"/>
        </w:rPr>
        <w:t xml:space="preserve">, mass manufactured with </w:t>
      </w:r>
      <w:r w:rsidR="003F3BE6">
        <w:rPr>
          <w:sz w:val="24"/>
          <w:szCs w:val="24"/>
        </w:rPr>
        <w:t>state-of-the-art</w:t>
      </w:r>
      <w:r w:rsidR="00BF2CA1">
        <w:rPr>
          <w:sz w:val="24"/>
          <w:szCs w:val="24"/>
        </w:rPr>
        <w:t xml:space="preserve"> </w:t>
      </w:r>
      <w:r w:rsidR="000D72E7">
        <w:rPr>
          <w:sz w:val="24"/>
          <w:szCs w:val="24"/>
        </w:rPr>
        <w:t>equipment.</w:t>
      </w:r>
    </w:p>
    <w:p w14:paraId="43CC3A09" w14:textId="3653E25E" w:rsidR="00947386" w:rsidRDefault="00B05007" w:rsidP="00947386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Shipped by land, air and sea in </w:t>
      </w:r>
      <w:r w:rsidR="0021115D">
        <w:rPr>
          <w:sz w:val="24"/>
          <w:szCs w:val="24"/>
        </w:rPr>
        <w:t xml:space="preserve">mass </w:t>
      </w:r>
      <w:r w:rsidR="000D72E7">
        <w:rPr>
          <w:sz w:val="24"/>
          <w:szCs w:val="24"/>
        </w:rPr>
        <w:t>volumes.</w:t>
      </w:r>
    </w:p>
    <w:p w14:paraId="0CDB3F58" w14:textId="54825466" w:rsidR="00947386" w:rsidRPr="00392A66" w:rsidRDefault="00A23955" w:rsidP="00947386">
      <w:pPr>
        <w:spacing w:line="240" w:lineRule="auto"/>
        <w:rPr>
          <w:b/>
          <w:sz w:val="28"/>
          <w:szCs w:val="28"/>
        </w:rPr>
      </w:pPr>
      <w:r w:rsidRPr="00392A66">
        <w:rPr>
          <w:rFonts w:cstheme="minorHAnsi"/>
          <w:b/>
          <w:color w:val="FF0000"/>
          <w:sz w:val="28"/>
          <w:szCs w:val="28"/>
        </w:rPr>
        <w:t>Survive</w:t>
      </w:r>
      <w:r w:rsidRPr="00392A66">
        <w:rPr>
          <w:rFonts w:cstheme="minorHAnsi"/>
          <w:b/>
          <w:color w:val="002060"/>
          <w:sz w:val="28"/>
          <w:szCs w:val="28"/>
        </w:rPr>
        <w:t>it</w:t>
      </w:r>
      <w:r w:rsidRPr="00392A66">
        <w:rPr>
          <w:rFonts w:cstheme="minorHAnsi"/>
          <w:b/>
          <w:color w:val="FF0000"/>
          <w:sz w:val="28"/>
          <w:szCs w:val="28"/>
        </w:rPr>
        <w:t xml:space="preserve">2 </w:t>
      </w:r>
      <w:r w:rsidRPr="00392A66">
        <w:rPr>
          <w:rFonts w:cstheme="minorHAnsi"/>
          <w:b/>
          <w:sz w:val="28"/>
          <w:szCs w:val="28"/>
        </w:rPr>
        <w:t>less</w:t>
      </w:r>
      <w:r w:rsidR="00947386" w:rsidRPr="00392A66">
        <w:rPr>
          <w:rFonts w:cstheme="minorHAnsi"/>
          <w:b/>
          <w:color w:val="000000" w:themeColor="text1"/>
          <w:sz w:val="28"/>
          <w:szCs w:val="28"/>
        </w:rPr>
        <w:t xml:space="preserve"> is more</w:t>
      </w:r>
      <w:r w:rsidR="00B20325" w:rsidRPr="00392A66">
        <w:rPr>
          <w:rFonts w:cstheme="minorHAnsi"/>
          <w:b/>
          <w:color w:val="000000" w:themeColor="text1"/>
          <w:sz w:val="28"/>
          <w:szCs w:val="28"/>
        </w:rPr>
        <w:t xml:space="preserve"> concept</w:t>
      </w:r>
      <w:r w:rsidR="00947386" w:rsidRPr="00392A66">
        <w:rPr>
          <w:rFonts w:cstheme="minorHAnsi"/>
          <w:b/>
          <w:color w:val="000000" w:themeColor="text1"/>
          <w:sz w:val="28"/>
          <w:szCs w:val="28"/>
        </w:rPr>
        <w:t xml:space="preserve">, </w:t>
      </w:r>
      <w:r w:rsidR="000D72E7" w:rsidRPr="00392A66">
        <w:rPr>
          <w:rFonts w:cstheme="minorHAnsi"/>
          <w:b/>
          <w:color w:val="000000" w:themeColor="text1"/>
          <w:sz w:val="28"/>
          <w:szCs w:val="28"/>
        </w:rPr>
        <w:t>here is</w:t>
      </w:r>
      <w:r w:rsidR="00947386" w:rsidRPr="00392A66">
        <w:rPr>
          <w:rFonts w:cstheme="minorHAnsi"/>
          <w:b/>
          <w:color w:val="000000" w:themeColor="text1"/>
          <w:sz w:val="28"/>
          <w:szCs w:val="28"/>
        </w:rPr>
        <w:t xml:space="preserve"> why…</w:t>
      </w:r>
    </w:p>
    <w:p w14:paraId="5219BECD" w14:textId="77777777" w:rsidR="00947386" w:rsidRPr="004D2B4C" w:rsidRDefault="004D2B4C" w:rsidP="00307C08">
      <w:pPr>
        <w:pStyle w:val="ListParagraph"/>
        <w:numPr>
          <w:ilvl w:val="0"/>
          <w:numId w:val="1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Less Cost = More V</w:t>
      </w:r>
      <w:r w:rsidR="00947386" w:rsidRPr="004D2B4C">
        <w:rPr>
          <w:rFonts w:cstheme="minorHAnsi"/>
          <w:color w:val="000000" w:themeColor="text1"/>
          <w:sz w:val="24"/>
          <w:szCs w:val="24"/>
        </w:rPr>
        <w:t>alue</w:t>
      </w:r>
      <w:r w:rsidR="00947386" w:rsidRPr="004D2B4C">
        <w:rPr>
          <w:rFonts w:cstheme="minorHAnsi"/>
          <w:b/>
          <w:color w:val="000000" w:themeColor="text1"/>
          <w:sz w:val="24"/>
          <w:szCs w:val="24"/>
        </w:rPr>
        <w:t xml:space="preserve">                   </w:t>
      </w:r>
      <w:r w:rsidR="00947386" w:rsidRPr="004D2B4C">
        <w:rPr>
          <w:rFonts w:cstheme="minorHAnsi"/>
          <w:color w:val="000000" w:themeColor="text1"/>
          <w:sz w:val="24"/>
          <w:szCs w:val="24"/>
        </w:rPr>
        <w:t xml:space="preserve">                                         </w:t>
      </w:r>
    </w:p>
    <w:p w14:paraId="40B9A247" w14:textId="77777777" w:rsidR="00947386" w:rsidRPr="00947386" w:rsidRDefault="00947386" w:rsidP="00307C08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947386">
        <w:rPr>
          <w:rFonts w:cstheme="minorHAnsi"/>
          <w:color w:val="000000" w:themeColor="text1"/>
          <w:sz w:val="24"/>
          <w:szCs w:val="24"/>
        </w:rPr>
        <w:t>Less Weight = More Transportability</w:t>
      </w:r>
    </w:p>
    <w:p w14:paraId="2C935589" w14:textId="77777777" w:rsidR="00947386" w:rsidRPr="00947386" w:rsidRDefault="004D2B4C" w:rsidP="00307C08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  <w:r>
        <w:rPr>
          <w:rFonts w:cstheme="minorHAnsi"/>
          <w:color w:val="000000" w:themeColor="text1"/>
          <w:sz w:val="24"/>
          <w:szCs w:val="24"/>
        </w:rPr>
        <w:t>Less Effort = More People Can U</w:t>
      </w:r>
      <w:r w:rsidR="00947386" w:rsidRPr="00947386">
        <w:rPr>
          <w:rFonts w:cstheme="minorHAnsi"/>
          <w:color w:val="000000" w:themeColor="text1"/>
          <w:sz w:val="24"/>
          <w:szCs w:val="24"/>
        </w:rPr>
        <w:t xml:space="preserve">se                                        </w:t>
      </w:r>
    </w:p>
    <w:p w14:paraId="2B453725" w14:textId="77777777" w:rsidR="00947386" w:rsidRPr="00947386" w:rsidRDefault="004D2B4C" w:rsidP="00307C08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Less Waist = More Usable P</w:t>
      </w:r>
      <w:r w:rsidR="00947386" w:rsidRPr="00947386">
        <w:rPr>
          <w:rFonts w:cstheme="minorHAnsi"/>
          <w:color w:val="000000" w:themeColor="text1"/>
          <w:sz w:val="24"/>
          <w:szCs w:val="24"/>
        </w:rPr>
        <w:t>roduct</w:t>
      </w:r>
      <w:r w:rsidR="00B20325">
        <w:rPr>
          <w:rFonts w:cstheme="minorHAnsi"/>
          <w:color w:val="000000" w:themeColor="text1"/>
          <w:sz w:val="24"/>
          <w:szCs w:val="24"/>
        </w:rPr>
        <w:t>s</w:t>
      </w:r>
    </w:p>
    <w:p w14:paraId="19616022" w14:textId="77777777" w:rsidR="00947386" w:rsidRPr="00947386" w:rsidRDefault="00947386" w:rsidP="00307C08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947386">
        <w:rPr>
          <w:rFonts w:cstheme="minorHAnsi"/>
          <w:color w:val="000000" w:themeColor="text1"/>
          <w:sz w:val="24"/>
          <w:szCs w:val="24"/>
        </w:rPr>
        <w:t xml:space="preserve">Less Set-up Time = More Usable Time                                   </w:t>
      </w:r>
    </w:p>
    <w:p w14:paraId="664F32BD" w14:textId="26DC8FB3" w:rsidR="00947386" w:rsidRPr="00794F6C" w:rsidRDefault="00947386" w:rsidP="00794F6C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947386">
        <w:rPr>
          <w:rFonts w:cstheme="minorHAnsi"/>
          <w:color w:val="000000" w:themeColor="text1"/>
          <w:sz w:val="24"/>
          <w:szCs w:val="24"/>
        </w:rPr>
        <w:t>Less Confusing=More Hope</w:t>
      </w:r>
    </w:p>
    <w:p w14:paraId="1183F178" w14:textId="77777777" w:rsidR="00AD3F90" w:rsidRPr="009C52A7" w:rsidRDefault="00AD3F90">
      <w:pPr>
        <w:rPr>
          <w:sz w:val="24"/>
          <w:szCs w:val="24"/>
        </w:rPr>
      </w:pPr>
    </w:p>
    <w:sectPr w:rsidR="00AD3F90" w:rsidRPr="009C52A7" w:rsidSect="00603E45">
      <w:headerReference w:type="default" r:id="rId7"/>
      <w:footerReference w:type="default" r:id="rId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BA8D3" w14:textId="77777777" w:rsidR="00CB366C" w:rsidRDefault="00CB366C" w:rsidP="006900BE">
      <w:pPr>
        <w:spacing w:after="0" w:line="240" w:lineRule="auto"/>
      </w:pPr>
      <w:r>
        <w:separator/>
      </w:r>
    </w:p>
  </w:endnote>
  <w:endnote w:type="continuationSeparator" w:id="0">
    <w:p w14:paraId="57ACB1C7" w14:textId="77777777" w:rsidR="00CB366C" w:rsidRDefault="00CB366C" w:rsidP="00690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63D3A" w14:textId="77777777" w:rsidR="00603E45" w:rsidRPr="00603E45" w:rsidRDefault="00603E45" w:rsidP="00603E45">
    <w:pPr>
      <w:pStyle w:val="Footer"/>
      <w:jc w:val="center"/>
      <w:rPr>
        <w:color w:val="002060"/>
        <w:sz w:val="40"/>
        <w:szCs w:val="40"/>
      </w:rPr>
    </w:pPr>
    <w:r w:rsidRPr="00603E45">
      <w:rPr>
        <w:color w:val="002060"/>
        <w:sz w:val="40"/>
        <w:szCs w:val="40"/>
      </w:rPr>
      <w:t>We have The Best Disaster Relief Solutions Today!</w:t>
    </w:r>
  </w:p>
  <w:p w14:paraId="2A77DEEB" w14:textId="77777777" w:rsidR="006900BE" w:rsidRPr="00603E45" w:rsidRDefault="006900BE" w:rsidP="00603E45">
    <w:pPr>
      <w:pStyle w:val="Footer"/>
      <w:jc w:val="center"/>
      <w:rPr>
        <w:color w:val="002060"/>
        <w:sz w:val="40"/>
        <w:szCs w:val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673A" w14:textId="77777777" w:rsidR="00CB366C" w:rsidRDefault="00CB366C" w:rsidP="006900BE">
      <w:pPr>
        <w:spacing w:after="0" w:line="240" w:lineRule="auto"/>
      </w:pPr>
      <w:r>
        <w:separator/>
      </w:r>
    </w:p>
  </w:footnote>
  <w:footnote w:type="continuationSeparator" w:id="0">
    <w:p w14:paraId="025E5594" w14:textId="77777777" w:rsidR="00CB366C" w:rsidRDefault="00CB366C" w:rsidP="00690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33559" w14:textId="42F72BC5" w:rsidR="00584C20" w:rsidRDefault="009A121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B00A8B" wp14:editId="2620D6A4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5270500" cy="995045"/>
          <wp:effectExtent l="0" t="0" r="6350" b="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EC480A" w14:textId="70067659" w:rsidR="006900BE" w:rsidRDefault="006900BE" w:rsidP="006900B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4530"/>
    <w:multiLevelType w:val="hybridMultilevel"/>
    <w:tmpl w:val="0A8CF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7715"/>
    <w:multiLevelType w:val="hybridMultilevel"/>
    <w:tmpl w:val="7334F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C72CA"/>
    <w:multiLevelType w:val="hybridMultilevel"/>
    <w:tmpl w:val="03DA2A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72815"/>
    <w:multiLevelType w:val="hybridMultilevel"/>
    <w:tmpl w:val="D5A247BA"/>
    <w:lvl w:ilvl="0" w:tplc="0409000D">
      <w:start w:val="1"/>
      <w:numFmt w:val="bullet"/>
      <w:lvlText w:val=""/>
      <w:lvlJc w:val="left"/>
      <w:pPr>
        <w:ind w:left="14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4" w15:restartNumberingAfterBreak="0">
    <w:nsid w:val="4128626F"/>
    <w:multiLevelType w:val="hybridMultilevel"/>
    <w:tmpl w:val="1CDA62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B4975"/>
    <w:multiLevelType w:val="hybridMultilevel"/>
    <w:tmpl w:val="9ABCB858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F0E0FD2"/>
    <w:multiLevelType w:val="hybridMultilevel"/>
    <w:tmpl w:val="2B606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80688"/>
    <w:multiLevelType w:val="hybridMultilevel"/>
    <w:tmpl w:val="71E62264"/>
    <w:lvl w:ilvl="0" w:tplc="0409000D">
      <w:start w:val="1"/>
      <w:numFmt w:val="bullet"/>
      <w:lvlText w:val=""/>
      <w:lvlJc w:val="left"/>
      <w:pPr>
        <w:ind w:left="14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8" w15:restartNumberingAfterBreak="0">
    <w:nsid w:val="6CC924AC"/>
    <w:multiLevelType w:val="hybridMultilevel"/>
    <w:tmpl w:val="1660BE7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8FE6C26"/>
    <w:multiLevelType w:val="hybridMultilevel"/>
    <w:tmpl w:val="58F8A5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35D52"/>
    <w:multiLevelType w:val="hybridMultilevel"/>
    <w:tmpl w:val="B5E803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059770">
    <w:abstractNumId w:val="6"/>
  </w:num>
  <w:num w:numId="2" w16cid:durableId="398985669">
    <w:abstractNumId w:val="4"/>
  </w:num>
  <w:num w:numId="3" w16cid:durableId="33964797">
    <w:abstractNumId w:val="1"/>
  </w:num>
  <w:num w:numId="4" w16cid:durableId="203443661">
    <w:abstractNumId w:val="10"/>
  </w:num>
  <w:num w:numId="5" w16cid:durableId="65231873">
    <w:abstractNumId w:val="0"/>
  </w:num>
  <w:num w:numId="6" w16cid:durableId="347685877">
    <w:abstractNumId w:val="2"/>
  </w:num>
  <w:num w:numId="7" w16cid:durableId="550045920">
    <w:abstractNumId w:val="3"/>
  </w:num>
  <w:num w:numId="8" w16cid:durableId="985932830">
    <w:abstractNumId w:val="5"/>
  </w:num>
  <w:num w:numId="9" w16cid:durableId="1142036556">
    <w:abstractNumId w:val="8"/>
  </w:num>
  <w:num w:numId="10" w16cid:durableId="2051418583">
    <w:abstractNumId w:val="7"/>
  </w:num>
  <w:num w:numId="11" w16cid:durableId="12482686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90"/>
    <w:rsid w:val="00022CDE"/>
    <w:rsid w:val="00031F06"/>
    <w:rsid w:val="000C6EA4"/>
    <w:rsid w:val="000D72E7"/>
    <w:rsid w:val="000D7D66"/>
    <w:rsid w:val="001A6AEB"/>
    <w:rsid w:val="0021115D"/>
    <w:rsid w:val="00276D61"/>
    <w:rsid w:val="00307C08"/>
    <w:rsid w:val="00311F4F"/>
    <w:rsid w:val="00375944"/>
    <w:rsid w:val="003906A4"/>
    <w:rsid w:val="00392A66"/>
    <w:rsid w:val="003C1DDD"/>
    <w:rsid w:val="003F3BE6"/>
    <w:rsid w:val="0040757A"/>
    <w:rsid w:val="004747E0"/>
    <w:rsid w:val="004D2B4C"/>
    <w:rsid w:val="005511EE"/>
    <w:rsid w:val="00584C20"/>
    <w:rsid w:val="00603E45"/>
    <w:rsid w:val="00661BEE"/>
    <w:rsid w:val="00686C20"/>
    <w:rsid w:val="006900BE"/>
    <w:rsid w:val="006B43EC"/>
    <w:rsid w:val="00794F6C"/>
    <w:rsid w:val="007A5601"/>
    <w:rsid w:val="007B5F3B"/>
    <w:rsid w:val="007B743A"/>
    <w:rsid w:val="00920EF0"/>
    <w:rsid w:val="00947386"/>
    <w:rsid w:val="00970B03"/>
    <w:rsid w:val="009A1218"/>
    <w:rsid w:val="009C52A7"/>
    <w:rsid w:val="00A06C6D"/>
    <w:rsid w:val="00A10C21"/>
    <w:rsid w:val="00A23955"/>
    <w:rsid w:val="00AC664E"/>
    <w:rsid w:val="00AD3F90"/>
    <w:rsid w:val="00B05007"/>
    <w:rsid w:val="00B20325"/>
    <w:rsid w:val="00B67360"/>
    <w:rsid w:val="00BC38A7"/>
    <w:rsid w:val="00BF2CA1"/>
    <w:rsid w:val="00C24EA5"/>
    <w:rsid w:val="00CB366C"/>
    <w:rsid w:val="00D66342"/>
    <w:rsid w:val="00D81F41"/>
    <w:rsid w:val="00E14F43"/>
    <w:rsid w:val="00F4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E084B"/>
  <w15:docId w15:val="{E6A3464D-5A37-4850-A1BB-50162C82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8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F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0BE"/>
  </w:style>
  <w:style w:type="paragraph" w:styleId="Footer">
    <w:name w:val="footer"/>
    <w:basedOn w:val="Normal"/>
    <w:link w:val="FooterChar"/>
    <w:uiPriority w:val="99"/>
    <w:unhideWhenUsed/>
    <w:rsid w:val="00690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0BE"/>
  </w:style>
  <w:style w:type="paragraph" w:styleId="BalloonText">
    <w:name w:val="Balloon Text"/>
    <w:basedOn w:val="Normal"/>
    <w:link w:val="BalloonTextChar"/>
    <w:uiPriority w:val="99"/>
    <w:semiHidden/>
    <w:unhideWhenUsed/>
    <w:rsid w:val="0069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alex malavazos</cp:lastModifiedBy>
  <cp:revision>2</cp:revision>
  <cp:lastPrinted>2011-11-16T02:48:00Z</cp:lastPrinted>
  <dcterms:created xsi:type="dcterms:W3CDTF">2026-07-16T23:16:00Z</dcterms:created>
  <dcterms:modified xsi:type="dcterms:W3CDTF">2026-07-16T23:16:00Z</dcterms:modified>
</cp:coreProperties>
</file>